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7B" w:rsidRDefault="004F3A7B" w:rsidP="004F3A7B">
      <w:pPr>
        <w:snapToGrid w:val="0"/>
        <w:jc w:val="left"/>
        <w:rPr>
          <w:rFonts w:ascii="Times New Roman" w:eastAsia="黑体" w:hAnsi="黑体" w:cs="黑体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 w:rsidR="004D2BEF">
        <w:rPr>
          <w:rFonts w:ascii="Times New Roman" w:eastAsia="黑体" w:hAnsi="黑体" w:cs="黑体" w:hint="eastAsia"/>
          <w:sz w:val="32"/>
          <w:szCs w:val="32"/>
        </w:rPr>
        <w:t>1</w:t>
      </w:r>
    </w:p>
    <w:p w:rsidR="004F3A7B" w:rsidRDefault="004F3A7B" w:rsidP="004F3A7B">
      <w:pPr>
        <w:snapToGrid w:val="0"/>
        <w:jc w:val="left"/>
        <w:rPr>
          <w:rFonts w:ascii="Times New Roman" w:eastAsia="黑体" w:hAnsi="黑体" w:cs="黑体"/>
          <w:sz w:val="32"/>
          <w:szCs w:val="32"/>
        </w:rPr>
      </w:pPr>
    </w:p>
    <w:p w:rsidR="004F3A7B" w:rsidRDefault="00531AE4" w:rsidP="004F3A7B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昆山</w:t>
      </w:r>
      <w:r w:rsidR="004F3A7B">
        <w:rPr>
          <w:rFonts w:ascii="Times New Roman" w:eastAsia="方正小标宋简体" w:hAnsi="Times New Roman" w:hint="eastAsia"/>
          <w:sz w:val="44"/>
          <w:szCs w:val="44"/>
        </w:rPr>
        <w:t>市</w:t>
      </w:r>
      <w:r w:rsidR="004F3A7B">
        <w:rPr>
          <w:rFonts w:ascii="方正小标宋简体" w:eastAsia="方正小标宋简体" w:hAnsi="Times New Roman" w:cs="方正小标宋简体" w:hint="eastAsia"/>
          <w:sz w:val="44"/>
          <w:szCs w:val="44"/>
        </w:rPr>
        <w:t>项目制培训</w:t>
      </w:r>
      <w:r w:rsidR="004F3A7B">
        <w:rPr>
          <w:rFonts w:ascii="Times New Roman" w:eastAsia="方正小标宋简体" w:hAnsi="Times New Roman" w:hint="eastAsia"/>
          <w:sz w:val="44"/>
          <w:szCs w:val="44"/>
        </w:rPr>
        <w:t>推荐参考目录</w:t>
      </w:r>
    </w:p>
    <w:p w:rsidR="004F3A7B" w:rsidRDefault="004F3A7B" w:rsidP="004F3A7B">
      <w:pPr>
        <w:snapToGrid w:val="0"/>
        <w:jc w:val="center"/>
        <w:rPr>
          <w:rFonts w:ascii="仿宋_GB2312" w:eastAsia="仿宋_GB2312" w:hAnsi="Times New Roman"/>
          <w:sz w:val="32"/>
          <w:szCs w:val="32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00"/>
        <w:gridCol w:w="4988"/>
      </w:tblGrid>
      <w:tr w:rsidR="004F3A7B" w:rsidTr="00C9521D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4F3A7B" w:rsidP="00C952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4F3A7B" w:rsidP="00C9521D"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所属产业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4F3A7B" w:rsidP="00C9521D"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职业技能培训项目</w:t>
            </w:r>
          </w:p>
        </w:tc>
      </w:tr>
      <w:tr w:rsidR="004F3A7B" w:rsidTr="00C9521D">
        <w:trPr>
          <w:trHeight w:val="2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4F3A7B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02099F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智能制造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F" w:rsidRDefault="0002099F" w:rsidP="0002099F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工业机器人方面：工业机器人系统操作、工业机器人系统运维、工业视觉系统运维等。</w:t>
            </w:r>
          </w:p>
          <w:p w:rsidR="0002099F" w:rsidRDefault="0002099F" w:rsidP="0002099F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工控自动化方面：多工序数控机床操作、电机制造、电池制造、光纤光缆制造、光学零件制造等。</w:t>
            </w:r>
          </w:p>
          <w:p w:rsidR="004F3A7B" w:rsidRDefault="0002099F" w:rsidP="0002099F">
            <w:pPr>
              <w:tabs>
                <w:tab w:val="left" w:pos="312"/>
              </w:tabs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</w:rPr>
              <w:t>智能装备方面：智能硬件装调、无人机装调检修、增材制造设备操作、物联网安装调试等。</w:t>
            </w:r>
          </w:p>
        </w:tc>
      </w:tr>
      <w:tr w:rsidR="004F3A7B" w:rsidTr="00C9521D">
        <w:trPr>
          <w:trHeight w:val="3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4F3A7B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02099F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人工智能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F" w:rsidRDefault="0002099F" w:rsidP="0002099F">
            <w:pPr>
              <w:tabs>
                <w:tab w:val="left" w:pos="312"/>
              </w:tabs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深度学习方面：人工智能训练、服务机器人应用技术、计算机程序设计、计算机软件测试等。</w:t>
            </w:r>
          </w:p>
          <w:p w:rsidR="004F3A7B" w:rsidRDefault="0002099F" w:rsidP="0002099F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模式识别方面：区块链应用操作、信息安全测试、建筑信息模型技术等。</w:t>
            </w:r>
          </w:p>
        </w:tc>
      </w:tr>
      <w:tr w:rsidR="004F3A7B" w:rsidTr="00C9521D">
        <w:trPr>
          <w:trHeight w:val="2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4F3A7B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7B" w:rsidRDefault="0002099F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集成电路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9F" w:rsidRDefault="0002099F" w:rsidP="0002099F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设计制造方面：</w:t>
            </w:r>
            <w:r w:rsidR="00132CA2">
              <w:rPr>
                <w:rFonts w:ascii="Times New Roman" w:hAnsi="Times New Roman" w:hint="eastAsia"/>
                <w:kern w:val="0"/>
                <w:sz w:val="24"/>
              </w:rPr>
              <w:t>集成电路工程技术、</w:t>
            </w:r>
            <w:r>
              <w:rPr>
                <w:rFonts w:ascii="Times New Roman" w:hAnsi="Times New Roman" w:hint="eastAsia"/>
                <w:kern w:val="0"/>
                <w:sz w:val="24"/>
              </w:rPr>
              <w:t>半导体芯片制造、液晶显示器件制造、晶片加工、印制电路制作、电子产品制版等。</w:t>
            </w:r>
          </w:p>
          <w:p w:rsidR="004F3A7B" w:rsidRDefault="0002099F" w:rsidP="0002099F">
            <w:pPr>
              <w:tabs>
                <w:tab w:val="left" w:pos="312"/>
              </w:tabs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封装测试方面：半导体分立器件和集成电路装调、电子专用设备装调、广电和通信设备电子装接等。</w:t>
            </w:r>
          </w:p>
        </w:tc>
      </w:tr>
      <w:tr w:rsidR="00132CA2" w:rsidTr="00C9521D">
        <w:trPr>
          <w:trHeight w:val="2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132CA2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132CA2" w:rsidP="00C464F6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数字</w:t>
            </w:r>
            <w:r w:rsidR="00C464F6">
              <w:rPr>
                <w:rFonts w:ascii="Times New Roman" w:hAnsi="Times New Roman" w:hint="eastAsia"/>
                <w:kern w:val="0"/>
                <w:sz w:val="24"/>
              </w:rPr>
              <w:t>内容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F" w:rsidRPr="00A21F1F" w:rsidRDefault="00A21F1F" w:rsidP="00A21F1F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 w:rsidRPr="00A21F1F">
              <w:rPr>
                <w:rFonts w:ascii="Times New Roman" w:hAnsi="Times New Roman" w:hint="eastAsia"/>
                <w:kern w:val="0"/>
                <w:sz w:val="24"/>
              </w:rPr>
              <w:t>通信</w:t>
            </w:r>
            <w:r>
              <w:rPr>
                <w:rFonts w:ascii="Times New Roman" w:hAnsi="Times New Roman" w:hint="eastAsia"/>
                <w:kern w:val="0"/>
                <w:sz w:val="24"/>
              </w:rPr>
              <w:t>网络</w:t>
            </w:r>
            <w:r w:rsidRPr="00A21F1F">
              <w:rPr>
                <w:rFonts w:ascii="Times New Roman" w:hAnsi="Times New Roman" w:hint="eastAsia"/>
                <w:kern w:val="0"/>
                <w:sz w:val="24"/>
              </w:rPr>
              <w:t>方面：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大数据工程技术、云计算工程技术、数字化管理、网络与信息安全、信息通信网络运行等。</w:t>
            </w:r>
          </w:p>
          <w:p w:rsidR="00132CA2" w:rsidRPr="00A21F1F" w:rsidRDefault="00A21F1F" w:rsidP="00CC63C5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 w:rsidR="00497594">
              <w:rPr>
                <w:rFonts w:ascii="Times New Roman" w:hAnsi="Times New Roman" w:hint="eastAsia"/>
                <w:kern w:val="0"/>
                <w:sz w:val="24"/>
              </w:rPr>
              <w:t>数字媒体方面：</w:t>
            </w:r>
            <w:r w:rsidR="00132CA2" w:rsidRPr="00A21F1F">
              <w:rPr>
                <w:rFonts w:ascii="Times New Roman" w:hAnsi="Times New Roman" w:hint="eastAsia"/>
                <w:kern w:val="0"/>
                <w:sz w:val="24"/>
              </w:rPr>
              <w:t>电子竞技运营、电子竞技、全媒体运营、互联网营销等</w:t>
            </w:r>
            <w:r w:rsidR="00CC63C5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</w:tc>
      </w:tr>
      <w:tr w:rsidR="00132CA2" w:rsidTr="00C9521D">
        <w:trPr>
          <w:trHeight w:val="2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132CA2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CC63C5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生物医药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Pr="00497594" w:rsidRDefault="00497594" w:rsidP="00497594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 w:rsidRPr="00497594">
              <w:rPr>
                <w:rFonts w:ascii="Times New Roman" w:hAnsi="Times New Roman" w:hint="eastAsia"/>
                <w:kern w:val="0"/>
                <w:sz w:val="24"/>
              </w:rPr>
              <w:t>基因与生物技术方面：基因工程药品生产、药物制剂、生化药品制造等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497594" w:rsidRDefault="00497594" w:rsidP="00497594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医疗装备及器械方面：医疗器械装配、医用材料产品生产等。</w:t>
            </w:r>
          </w:p>
          <w:p w:rsidR="00497594" w:rsidRPr="00497594" w:rsidRDefault="00497594" w:rsidP="00C464F6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</w:rPr>
              <w:t>临床医学与健康方面：疫苗制品、</w:t>
            </w:r>
            <w:r w:rsidR="00C464F6">
              <w:rPr>
                <w:rFonts w:ascii="Times New Roman" w:hAnsi="Times New Roman" w:hint="eastAsia"/>
                <w:kern w:val="0"/>
                <w:sz w:val="24"/>
              </w:rPr>
              <w:t>药物检验、中药炮制等。</w:t>
            </w:r>
          </w:p>
        </w:tc>
      </w:tr>
      <w:tr w:rsidR="00132CA2" w:rsidTr="00C9521D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132CA2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CC63C5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生活服务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282032" w:rsidP="00282032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社群健康助理、</w:t>
            </w:r>
            <w:r w:rsidR="00CC63C5">
              <w:rPr>
                <w:rFonts w:ascii="Times New Roman" w:hAnsi="Times New Roman" w:hint="eastAsia"/>
                <w:kern w:val="0"/>
                <w:sz w:val="24"/>
              </w:rPr>
              <w:t>养老护理</w:t>
            </w:r>
            <w:r>
              <w:rPr>
                <w:rFonts w:ascii="Times New Roman" w:hAnsi="Times New Roman" w:hint="eastAsia"/>
                <w:kern w:val="0"/>
                <w:sz w:val="24"/>
              </w:rPr>
              <w:t>、智能楼宇管理、智慧物业管理、网约配送</w:t>
            </w:r>
            <w:r w:rsidR="00497594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</w:tc>
      </w:tr>
      <w:tr w:rsidR="00132CA2" w:rsidTr="00C9521D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132CA2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C464F6" w:rsidP="00C9521D">
            <w:pPr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传统技艺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A2" w:rsidRDefault="00C464F6" w:rsidP="00C9521D">
            <w:pPr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昆曲、刺绣、工艺品雕刻、民间工艺品制作、家具制作等。</w:t>
            </w:r>
          </w:p>
        </w:tc>
      </w:tr>
    </w:tbl>
    <w:p w:rsidR="004F3A7B" w:rsidRDefault="004F3A7B" w:rsidP="004F3A7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3193D" w:rsidRDefault="0063193D" w:rsidP="004F3A7B"/>
    <w:sectPr w:rsidR="0063193D" w:rsidSect="00BC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06" w:rsidRDefault="000C6506" w:rsidP="004F3A7B">
      <w:r>
        <w:separator/>
      </w:r>
    </w:p>
  </w:endnote>
  <w:endnote w:type="continuationSeparator" w:id="1">
    <w:p w:rsidR="000C6506" w:rsidRDefault="000C6506" w:rsidP="004F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06" w:rsidRDefault="000C6506" w:rsidP="004F3A7B">
      <w:r>
        <w:separator/>
      </w:r>
    </w:p>
  </w:footnote>
  <w:footnote w:type="continuationSeparator" w:id="1">
    <w:p w:rsidR="000C6506" w:rsidRDefault="000C6506" w:rsidP="004F3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B7648"/>
    <w:multiLevelType w:val="singleLevel"/>
    <w:tmpl w:val="C28B76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E53044"/>
    <w:multiLevelType w:val="singleLevel"/>
    <w:tmpl w:val="E3E53044"/>
    <w:lvl w:ilvl="0">
      <w:start w:val="1"/>
      <w:numFmt w:val="decimal"/>
      <w:suff w:val="space"/>
      <w:lvlText w:val="%1."/>
      <w:lvlJc w:val="left"/>
    </w:lvl>
  </w:abstractNum>
  <w:abstractNum w:abstractNumId="2">
    <w:nsid w:val="21190D1F"/>
    <w:multiLevelType w:val="singleLevel"/>
    <w:tmpl w:val="21190D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6F1527"/>
    <w:multiLevelType w:val="hybridMultilevel"/>
    <w:tmpl w:val="FFC01D70"/>
    <w:lvl w:ilvl="0" w:tplc="F664F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08ABF2"/>
    <w:multiLevelType w:val="singleLevel"/>
    <w:tmpl w:val="5408ABF2"/>
    <w:lvl w:ilvl="0">
      <w:start w:val="1"/>
      <w:numFmt w:val="decimal"/>
      <w:suff w:val="space"/>
      <w:lvlText w:val="%1."/>
      <w:lvlJc w:val="left"/>
    </w:lvl>
  </w:abstractNum>
  <w:abstractNum w:abstractNumId="5">
    <w:nsid w:val="740400C8"/>
    <w:multiLevelType w:val="hybridMultilevel"/>
    <w:tmpl w:val="31CE2376"/>
    <w:lvl w:ilvl="0" w:tplc="CCAA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F945A5"/>
    <w:multiLevelType w:val="singleLevel"/>
    <w:tmpl w:val="7EF945A5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A7B"/>
    <w:rsid w:val="0002099F"/>
    <w:rsid w:val="000C6506"/>
    <w:rsid w:val="00132CA2"/>
    <w:rsid w:val="00282032"/>
    <w:rsid w:val="002F114B"/>
    <w:rsid w:val="00497594"/>
    <w:rsid w:val="004D2BEF"/>
    <w:rsid w:val="004F3A7B"/>
    <w:rsid w:val="00531AE4"/>
    <w:rsid w:val="0063193D"/>
    <w:rsid w:val="00A21F1F"/>
    <w:rsid w:val="00A32202"/>
    <w:rsid w:val="00BC0E3E"/>
    <w:rsid w:val="00C464F6"/>
    <w:rsid w:val="00C51975"/>
    <w:rsid w:val="00CC63C5"/>
    <w:rsid w:val="00D1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A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A7B"/>
    <w:rPr>
      <w:sz w:val="18"/>
      <w:szCs w:val="18"/>
    </w:rPr>
  </w:style>
  <w:style w:type="paragraph" w:styleId="a5">
    <w:name w:val="List Paragraph"/>
    <w:basedOn w:val="a"/>
    <w:uiPriority w:val="34"/>
    <w:qFormat/>
    <w:rsid w:val="00A21F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缪盛</dc:creator>
  <cp:keywords/>
  <dc:description/>
  <cp:lastModifiedBy>Users</cp:lastModifiedBy>
  <cp:revision>5</cp:revision>
  <dcterms:created xsi:type="dcterms:W3CDTF">2021-05-25T06:50:00Z</dcterms:created>
  <dcterms:modified xsi:type="dcterms:W3CDTF">2021-07-19T02:10:00Z</dcterms:modified>
</cp:coreProperties>
</file>