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0C90" w14:textId="77777777" w:rsidR="006A12E6" w:rsidRDefault="001573CA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14:paraId="36CF8ECF" w14:textId="77777777" w:rsidR="006A12E6" w:rsidRDefault="001573CA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昆山市既有多层住宅增设电梯公示</w:t>
      </w:r>
    </w:p>
    <w:p w14:paraId="53A67244" w14:textId="77777777" w:rsidR="006A12E6" w:rsidRDefault="006A12E6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24"/>
          <w:szCs w:val="24"/>
        </w:rPr>
      </w:pPr>
    </w:p>
    <w:p w14:paraId="337A828E" w14:textId="77777777" w:rsidR="006A12E6" w:rsidRDefault="001573C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项目位置</w:t>
      </w:r>
    </w:p>
    <w:p w14:paraId="7DEF51FB" w14:textId="77777777" w:rsidR="006A12E6" w:rsidRDefault="006A12E6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61290690" w14:textId="77777777" w:rsidR="006A12E6" w:rsidRDefault="001573CA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建设主体、实施主体</w:t>
      </w:r>
    </w:p>
    <w:p w14:paraId="7DEDB03B" w14:textId="77777777" w:rsidR="006A12E6" w:rsidRDefault="006A12E6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228EB32F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三、公示地点</w:t>
      </w:r>
    </w:p>
    <w:p w14:paraId="577CCD57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u w:val="single"/>
        </w:rPr>
        <w:t xml:space="preserve">       </w:t>
      </w:r>
      <w:r>
        <w:rPr>
          <w:rFonts w:ascii="Times New Roman" w:eastAsia="宋体" w:hAnsi="Times New Roman" w:cs="Times New Roman"/>
          <w:sz w:val="24"/>
        </w:rPr>
        <w:t>小区主入口</w:t>
      </w:r>
    </w:p>
    <w:p w14:paraId="69DE7671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u w:val="single"/>
        </w:rPr>
        <w:t xml:space="preserve">       </w:t>
      </w:r>
      <w:r>
        <w:rPr>
          <w:rFonts w:ascii="Times New Roman" w:eastAsia="宋体" w:hAnsi="Times New Roman" w:cs="Times New Roman"/>
          <w:sz w:val="24"/>
        </w:rPr>
        <w:t>小区</w:t>
      </w:r>
      <w:r>
        <w:rPr>
          <w:rFonts w:ascii="Times New Roman" w:eastAsia="宋体" w:hAnsi="Times New Roman" w:cs="Times New Roman"/>
          <w:u w:val="single"/>
        </w:rPr>
        <w:t xml:space="preserve">       </w:t>
      </w:r>
      <w:r>
        <w:rPr>
          <w:rFonts w:ascii="Times New Roman" w:eastAsia="宋体" w:hAnsi="Times New Roman" w:cs="Times New Roman"/>
          <w:sz w:val="24"/>
        </w:rPr>
        <w:t>幢单元出入口</w:t>
      </w:r>
    </w:p>
    <w:p w14:paraId="1672C636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四、公示时间</w:t>
      </w:r>
    </w:p>
    <w:p w14:paraId="4C2AD471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日至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日，共</w:t>
      </w:r>
      <w:r>
        <w:rPr>
          <w:rFonts w:ascii="Times New Roman" w:eastAsia="宋体" w:hAnsi="Times New Roman" w:cs="Times New Roman"/>
          <w:sz w:val="24"/>
        </w:rPr>
        <w:t>10</w:t>
      </w:r>
      <w:r>
        <w:rPr>
          <w:rFonts w:ascii="Times New Roman" w:eastAsia="宋体" w:hAnsi="Times New Roman" w:cs="Times New Roman"/>
          <w:sz w:val="24"/>
        </w:rPr>
        <w:t>日。</w:t>
      </w:r>
    </w:p>
    <w:p w14:paraId="2224D030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五、公示图件</w:t>
      </w:r>
    </w:p>
    <w:p w14:paraId="795392CE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、本单元增设电梯业主投票表决汇总表；</w:t>
      </w:r>
    </w:p>
    <w:p w14:paraId="1633F315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</w:t>
      </w:r>
      <w:r>
        <w:rPr>
          <w:rFonts w:ascii="Times New Roman" w:eastAsia="宋体" w:hAnsi="Times New Roman" w:cs="Times New Roman"/>
          <w:sz w:val="24"/>
        </w:rPr>
        <w:t>具备相应资质设计单位拟订的增设电梯初步设计方案（总平面图、各向立面图、剖面图等）；</w:t>
      </w:r>
    </w:p>
    <w:p w14:paraId="6201250C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、项目的相关说明。</w:t>
      </w:r>
    </w:p>
    <w:p w14:paraId="60F734F1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六、公示意见反馈渠道</w:t>
      </w:r>
    </w:p>
    <w:p w14:paraId="06B6FDDC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如对公示内容有异议，请将实名制书面调解申请提交至所在社区。</w:t>
      </w:r>
    </w:p>
    <w:p w14:paraId="3535A183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、区镇，联系电话：</w:t>
      </w:r>
      <w:r>
        <w:rPr>
          <w:rFonts w:ascii="Times New Roman" w:eastAsia="宋体" w:hAnsi="Times New Roman" w:cs="Times New Roman"/>
          <w:sz w:val="24"/>
          <w:u w:val="single"/>
        </w:rPr>
        <w:t xml:space="preserve">                          </w:t>
      </w:r>
    </w:p>
    <w:p w14:paraId="6581E818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、社区，联系电话：</w:t>
      </w:r>
      <w:r>
        <w:rPr>
          <w:rFonts w:ascii="Times New Roman" w:eastAsia="宋体" w:hAnsi="Times New Roman" w:cs="Times New Roman"/>
          <w:sz w:val="24"/>
          <w:u w:val="single"/>
        </w:rPr>
        <w:t xml:space="preserve">                          </w:t>
      </w:r>
    </w:p>
    <w:p w14:paraId="43B1C1D3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  <w:u w:val="single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、实施主体（受托方），联系电话：</w:t>
      </w:r>
      <w:r>
        <w:rPr>
          <w:rFonts w:ascii="Times New Roman" w:eastAsia="宋体" w:hAnsi="Times New Roman" w:cs="Times New Roman"/>
          <w:sz w:val="24"/>
          <w:u w:val="single"/>
        </w:rPr>
        <w:t xml:space="preserve">                          </w:t>
      </w:r>
    </w:p>
    <w:p w14:paraId="1565A514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七、公示人（实施主体或业主代表）</w:t>
      </w:r>
    </w:p>
    <w:p w14:paraId="777AB98B" w14:textId="77777777" w:rsidR="006A12E6" w:rsidRDefault="006A12E6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A2CFC10" w14:textId="77777777" w:rsidR="006A12E6" w:rsidRDefault="001573C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八、公示日期</w:t>
      </w:r>
    </w:p>
    <w:p w14:paraId="6ACEC14F" w14:textId="77777777" w:rsidR="006A12E6" w:rsidRDefault="001573CA">
      <w:pPr>
        <w:spacing w:line="360" w:lineRule="auto"/>
        <w:ind w:firstLine="744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（落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款）</w:t>
      </w:r>
    </w:p>
    <w:p w14:paraId="18DAE931" w14:textId="77777777" w:rsidR="006A12E6" w:rsidRDefault="001573CA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日</w:t>
      </w:r>
    </w:p>
    <w:sectPr w:rsidR="006A12E6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7155" w14:textId="77777777" w:rsidR="001573CA" w:rsidRDefault="001573CA">
      <w:r>
        <w:separator/>
      </w:r>
    </w:p>
  </w:endnote>
  <w:endnote w:type="continuationSeparator" w:id="0">
    <w:p w14:paraId="182DE861" w14:textId="77777777" w:rsidR="001573CA" w:rsidRDefault="0015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26A4" w14:textId="77777777" w:rsidR="001573CA" w:rsidRDefault="001573CA">
      <w:r>
        <w:separator/>
      </w:r>
    </w:p>
  </w:footnote>
  <w:footnote w:type="continuationSeparator" w:id="0">
    <w:p w14:paraId="156050CA" w14:textId="77777777" w:rsidR="001573CA" w:rsidRDefault="0015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07397862">
    <w:abstractNumId w:val="2"/>
  </w:num>
  <w:num w:numId="2" w16cid:durableId="1180663497">
    <w:abstractNumId w:val="0"/>
  </w:num>
  <w:num w:numId="3" w16cid:durableId="163220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C6F68"/>
    <w:rsid w:val="00116ABA"/>
    <w:rsid w:val="001573CA"/>
    <w:rsid w:val="00184741"/>
    <w:rsid w:val="001D4E0B"/>
    <w:rsid w:val="00207521"/>
    <w:rsid w:val="00240C00"/>
    <w:rsid w:val="00271D42"/>
    <w:rsid w:val="00286D24"/>
    <w:rsid w:val="002A1562"/>
    <w:rsid w:val="002E1E9B"/>
    <w:rsid w:val="003165BC"/>
    <w:rsid w:val="00351111"/>
    <w:rsid w:val="003602D7"/>
    <w:rsid w:val="003D7120"/>
    <w:rsid w:val="003E1FA7"/>
    <w:rsid w:val="003F1FD5"/>
    <w:rsid w:val="003F2345"/>
    <w:rsid w:val="003F41F8"/>
    <w:rsid w:val="003F6719"/>
    <w:rsid w:val="003F7D68"/>
    <w:rsid w:val="0041159D"/>
    <w:rsid w:val="004B2BD0"/>
    <w:rsid w:val="004B65D0"/>
    <w:rsid w:val="004C778C"/>
    <w:rsid w:val="004D082F"/>
    <w:rsid w:val="00500676"/>
    <w:rsid w:val="00517AC3"/>
    <w:rsid w:val="0061532C"/>
    <w:rsid w:val="00691B80"/>
    <w:rsid w:val="00696624"/>
    <w:rsid w:val="006A12E6"/>
    <w:rsid w:val="007111F5"/>
    <w:rsid w:val="0077382D"/>
    <w:rsid w:val="007F0C3B"/>
    <w:rsid w:val="00805BAC"/>
    <w:rsid w:val="008413DF"/>
    <w:rsid w:val="00846D30"/>
    <w:rsid w:val="00890358"/>
    <w:rsid w:val="008F65D5"/>
    <w:rsid w:val="009A058F"/>
    <w:rsid w:val="00A16C2A"/>
    <w:rsid w:val="00A723F2"/>
    <w:rsid w:val="00AA6B16"/>
    <w:rsid w:val="00B01D17"/>
    <w:rsid w:val="00BB69E9"/>
    <w:rsid w:val="00BC4DF5"/>
    <w:rsid w:val="00BD69F1"/>
    <w:rsid w:val="00C16027"/>
    <w:rsid w:val="00CB40AF"/>
    <w:rsid w:val="00CD0457"/>
    <w:rsid w:val="00CE7835"/>
    <w:rsid w:val="00D032AC"/>
    <w:rsid w:val="00D20DB2"/>
    <w:rsid w:val="00D76869"/>
    <w:rsid w:val="00D90431"/>
    <w:rsid w:val="00DA2ABA"/>
    <w:rsid w:val="00E25E52"/>
    <w:rsid w:val="00E56EF9"/>
    <w:rsid w:val="00E84F91"/>
    <w:rsid w:val="00EB143B"/>
    <w:rsid w:val="00F8760F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7436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